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BF" w:rsidRPr="00BB1AD0" w:rsidRDefault="006D60BF" w:rsidP="006D60BF">
      <w:pPr>
        <w:pStyle w:val="berschrift4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 w:cs="Arial"/>
          <w:color w:val="808080" w:themeColor="background1" w:themeShade="80"/>
          <w:szCs w:val="22"/>
        </w:rPr>
        <w:t>Materialblatt_INTERNET_1</w:t>
      </w:r>
      <w:r>
        <w:rPr>
          <w:rFonts w:asciiTheme="minorHAnsi" w:hAnsiTheme="minorHAnsi" w:cs="Arial"/>
          <w:color w:val="808080" w:themeColor="background1" w:themeShade="80"/>
          <w:szCs w:val="22"/>
        </w:rPr>
        <w:t>0</w:t>
      </w:r>
      <w:r w:rsidRPr="00BB1AD0">
        <w:rPr>
          <w:rFonts w:asciiTheme="minorHAnsi" w:hAnsiTheme="minorHAnsi" w:cs="Arial"/>
          <w:color w:val="808080" w:themeColor="background1" w:themeShade="80"/>
          <w:szCs w:val="22"/>
        </w:rPr>
        <w:t xml:space="preserve"> </w:t>
      </w:r>
      <w:r w:rsidRPr="00BB1AD0">
        <w:rPr>
          <w:rFonts w:asciiTheme="minorHAnsi" w:hAnsiTheme="minorHAnsi" w:cs="Arial"/>
          <w:szCs w:val="22"/>
        </w:rPr>
        <w:t>– Beispiele Wikipedia-Artikel</w:t>
      </w:r>
    </w:p>
    <w:p w:rsidR="006D60BF" w:rsidRPr="00BB1AD0" w:rsidRDefault="006D60BF" w:rsidP="006D60BF">
      <w:pPr>
        <w:pStyle w:val="berschrift5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/>
          <w:szCs w:val="22"/>
        </w:rPr>
        <w:t>Absurdes und Zweifelhaftes</w:t>
      </w:r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Die folgenden Beispiele sind allesamt gut für die Diskussion um den Wahrheitsgehalt von </w:t>
      </w:r>
      <w:proofErr w:type="spellStart"/>
      <w:r w:rsidRPr="00BB1AD0">
        <w:rPr>
          <w:rFonts w:asciiTheme="minorHAnsi" w:hAnsiTheme="minorHAnsi"/>
        </w:rPr>
        <w:t>Wikipediaartikeln</w:t>
      </w:r>
      <w:proofErr w:type="spellEnd"/>
      <w:r w:rsidRPr="00BB1AD0">
        <w:rPr>
          <w:rFonts w:asciiTheme="minorHAnsi" w:hAnsiTheme="minorHAnsi"/>
        </w:rPr>
        <w:t xml:space="preserve"> geeignet. 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5" w:history="1">
        <w:r w:rsidRPr="00BB1AD0">
          <w:rPr>
            <w:rStyle w:val="Hyperlink"/>
            <w:rFonts w:asciiTheme="minorHAnsi" w:hAnsiTheme="minorHAnsi"/>
          </w:rPr>
          <w:t>http://de.wikipedia.org/wiki/Fliegendes_Spaghettimonster</w:t>
        </w:r>
      </w:hyperlink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6" w:history="1">
        <w:r w:rsidRPr="00BB1AD0">
          <w:rPr>
            <w:rStyle w:val="Hyperlink"/>
            <w:rFonts w:asciiTheme="minorHAnsi" w:hAnsiTheme="minorHAnsi"/>
          </w:rPr>
          <w:t>http://de.wikipedia.org/wiki/Absurdistan</w:t>
        </w:r>
      </w:hyperlink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7" w:history="1">
        <w:r w:rsidRPr="00BB1AD0">
          <w:rPr>
            <w:rStyle w:val="Hyperlink"/>
            <w:rFonts w:asciiTheme="minorHAnsi" w:hAnsiTheme="minorHAnsi"/>
          </w:rPr>
          <w:t>http://de.wikipedia.org/wiki/Pommesgabel</w:t>
        </w:r>
      </w:hyperlink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8" w:history="1">
        <w:r w:rsidRPr="00BB1AD0">
          <w:rPr>
            <w:rStyle w:val="Hyperlink"/>
            <w:rFonts w:asciiTheme="minorHAnsi" w:hAnsiTheme="minorHAnsi"/>
          </w:rPr>
          <w:t>http://de.wikipedia.org/wiki/Jakob_M._Mierscheid</w:t>
        </w:r>
      </w:hyperlink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9" w:history="1">
        <w:r w:rsidRPr="00BB1AD0">
          <w:rPr>
            <w:rStyle w:val="Hyperlink"/>
            <w:rFonts w:asciiTheme="minorHAnsi" w:hAnsiTheme="minorHAnsi"/>
          </w:rPr>
          <w:t>http://de.wikipedia.org/wiki/Donaldismus</w:t>
        </w:r>
      </w:hyperlink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Sie beschreiben allesamt „Kuriositäten“, die versucht objektiv dargestellt werden. Im Unterrichtsgespräch kann auf die folgenden Aspekte eingegangen werden: </w:t>
      </w:r>
    </w:p>
    <w:p w:rsidR="006D60BF" w:rsidRPr="00BB1AD0" w:rsidRDefault="006D60BF" w:rsidP="006D60BF">
      <w:pPr>
        <w:pStyle w:val="Anweis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Klingt der Artikel glaubhaft?</w:t>
      </w:r>
    </w:p>
    <w:p w:rsidR="006D60BF" w:rsidRPr="00BB1AD0" w:rsidRDefault="006D60BF" w:rsidP="006D60BF">
      <w:pPr>
        <w:pStyle w:val="Anweis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Gibt es das Phänomen / die Person wirklich?</w:t>
      </w:r>
    </w:p>
    <w:p w:rsidR="006D60BF" w:rsidRPr="00BB1AD0" w:rsidRDefault="006D60BF" w:rsidP="006D60BF">
      <w:pPr>
        <w:pStyle w:val="Anweis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Glaubt ihr, das Ereignis, die Person wird realitätsgetreu dargestellt?</w:t>
      </w:r>
    </w:p>
    <w:p w:rsidR="006D60BF" w:rsidRPr="00BB1AD0" w:rsidRDefault="006D60BF" w:rsidP="006D60BF">
      <w:pPr>
        <w:pStyle w:val="berschrift5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/>
          <w:szCs w:val="22"/>
        </w:rPr>
        <w:t>Kontroverses</w:t>
      </w:r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Die folgenden Beispiele lösen innerhalb der Wikipedia-Community Diskussion und Meinungsverschiedenheiten aus und sind somit durchaus umstritten. 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10" w:history="1">
        <w:r w:rsidRPr="00BB1AD0">
          <w:rPr>
            <w:rStyle w:val="Hyperlink"/>
            <w:rFonts w:asciiTheme="minorHAnsi" w:hAnsiTheme="minorHAnsi"/>
          </w:rPr>
          <w:t>http://de.wikipedia.org/wiki/Air-France-Flug_447</w:t>
        </w:r>
      </w:hyperlink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11" w:history="1">
        <w:r w:rsidRPr="00BB1AD0">
          <w:rPr>
            <w:rStyle w:val="Hyperlink"/>
            <w:rFonts w:asciiTheme="minorHAnsi" w:hAnsiTheme="minorHAnsi"/>
          </w:rPr>
          <w:t>http://de.wikipedia.org/wiki/Amoklauf_von_Winnenden</w:t>
        </w:r>
      </w:hyperlink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12" w:history="1">
        <w:r w:rsidRPr="00BB1AD0">
          <w:rPr>
            <w:rStyle w:val="Hyperlink"/>
            <w:rFonts w:asciiTheme="minorHAnsi" w:hAnsiTheme="minorHAnsi"/>
          </w:rPr>
          <w:t>http://de.wikipedia.org/wiki/Pallywood</w:t>
        </w:r>
      </w:hyperlink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hyperlink r:id="rId13" w:history="1">
        <w:r w:rsidRPr="00BB1AD0">
          <w:rPr>
            <w:rStyle w:val="Hyperlink"/>
            <w:rFonts w:asciiTheme="minorHAnsi" w:hAnsiTheme="minorHAnsi"/>
          </w:rPr>
          <w:t>http://de.wikipedia.org/wiki/Misandrie</w:t>
        </w:r>
      </w:hyperlink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Im Unterrichtsgespräch kann auf die folgenden Aspekte eingegangen werden: </w:t>
      </w:r>
    </w:p>
    <w:p w:rsidR="006D60BF" w:rsidRPr="00BB1AD0" w:rsidRDefault="006D60BF" w:rsidP="006D60BF">
      <w:pPr>
        <w:pStyle w:val="Anweis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Welche kritischen Punkte werden in der Diskussion geäußert?</w:t>
      </w:r>
    </w:p>
    <w:p w:rsidR="006D60BF" w:rsidRPr="00BB1AD0" w:rsidRDefault="006D60BF" w:rsidP="006D60BF">
      <w:pPr>
        <w:pStyle w:val="Anweis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Sind diese nachvollziehbar?</w:t>
      </w:r>
    </w:p>
    <w:p w:rsidR="006D60BF" w:rsidRPr="00BB1AD0" w:rsidRDefault="006D60BF" w:rsidP="006D60BF">
      <w:pPr>
        <w:pStyle w:val="Anweis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Bietet Wikipedia eine Angriffsmöglichkeit für Verschwörungstheorien oder extremes Gedankengut?</w:t>
      </w:r>
    </w:p>
    <w:p w:rsidR="006D60BF" w:rsidRPr="00BB1AD0" w:rsidRDefault="006D60BF" w:rsidP="006D60BF">
      <w:pPr>
        <w:pStyle w:val="Anweis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Wie gut scheint die Kontrollfunktion zu funktionieren?</w:t>
      </w:r>
    </w:p>
    <w:p w:rsidR="006D60BF" w:rsidRPr="00BB1AD0" w:rsidRDefault="006D60BF" w:rsidP="006D60BF">
      <w:pPr>
        <w:pStyle w:val="berschrift5"/>
        <w:jc w:val="both"/>
        <w:rPr>
          <w:rFonts w:asciiTheme="minorHAnsi" w:hAnsiTheme="minorHAnsi"/>
          <w:szCs w:val="22"/>
        </w:rPr>
      </w:pPr>
      <w:r w:rsidRPr="00BB1AD0">
        <w:rPr>
          <w:rFonts w:asciiTheme="minorHAnsi" w:hAnsiTheme="minorHAnsi"/>
          <w:szCs w:val="22"/>
        </w:rPr>
        <w:t>Mögliche Aspekte der Glaubwürdigkeit von Wikipedia-Artikeln</w:t>
      </w:r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Sprache: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Sachlich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Neutral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Grammatikalisch und orthografisch korrekt (ganze Sätze, keine Rechtschreibfehler etc.)</w:t>
      </w:r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Inhaltlich: 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Klarer struktureller Aufbau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Aufzeigen von Argumenten und Gegenargumenten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Quellen korrekt aufgezeigt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Beschreibender Charakter des Artikels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Ist der Artikel widersprüchlich?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lastRenderedPageBreak/>
        <w:t xml:space="preserve">Wirken die Informationen realistisch? </w:t>
      </w:r>
      <w:r w:rsidRPr="003A41DF">
        <w:rPr>
          <w:rFonts w:asciiTheme="minorHAnsi" w:hAnsiTheme="minorHAnsi" w:cs="Wingdings"/>
        </w:rPr>
        <w:sym w:font="Wingdings" w:char="F0E8"/>
      </w:r>
      <w:r w:rsidRPr="00BB1AD0">
        <w:rPr>
          <w:rFonts w:asciiTheme="minorHAnsi" w:hAnsiTheme="minorHAnsi"/>
        </w:rPr>
        <w:t xml:space="preserve"> möglicher Vergleich hierbei bereits erworbenes Wissen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Sind weitere Quellenverweise oder Links vorhanden, die zur weiteren Information anregen?</w:t>
      </w:r>
    </w:p>
    <w:p w:rsidR="006D60BF" w:rsidRPr="00BB1AD0" w:rsidRDefault="006D60BF" w:rsidP="006D60BF">
      <w:pPr>
        <w:pStyle w:val="Aufzhlung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>Wie stark ist die Diskussion zum Artikel auf der Diskussionsseite</w:t>
      </w:r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  <w:r w:rsidRPr="00BB1AD0">
        <w:rPr>
          <w:rFonts w:asciiTheme="minorHAnsi" w:hAnsiTheme="minorHAnsi"/>
        </w:rPr>
        <w:t xml:space="preserve">Weitere Hinweise zum Thema finden sich in einem Themenschwerpunkt bei klicksafe.de, online unter: </w:t>
      </w:r>
      <w:hyperlink r:id="rId14" w:history="1">
        <w:r w:rsidRPr="00BB1AD0">
          <w:rPr>
            <w:rStyle w:val="Hyperlink"/>
            <w:rFonts w:asciiTheme="minorHAnsi" w:hAnsiTheme="minorHAnsi"/>
          </w:rPr>
          <w:t>http://www.klicksafe.de/themen/suchen-recherchieren/wikipedia/woran-erkennt-man-einen-guten-wikipedia-artikel</w:t>
        </w:r>
      </w:hyperlink>
    </w:p>
    <w:p w:rsidR="006D60BF" w:rsidRPr="00BB1AD0" w:rsidRDefault="006D60BF" w:rsidP="006D60BF">
      <w:pPr>
        <w:spacing w:line="276" w:lineRule="auto"/>
        <w:jc w:val="both"/>
        <w:rPr>
          <w:rFonts w:asciiTheme="minorHAnsi" w:hAnsiTheme="minorHAnsi"/>
        </w:rPr>
      </w:pPr>
    </w:p>
    <w:p w:rsidR="005C181F" w:rsidRPr="006D60BF" w:rsidRDefault="005C181F" w:rsidP="006D60BF">
      <w:bookmarkStart w:id="0" w:name="_GoBack"/>
      <w:bookmarkEnd w:id="0"/>
    </w:p>
    <w:sectPr w:rsidR="005C181F" w:rsidRPr="006D60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pStyle w:val="Aufzhlu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S Mincho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C"/>
    <w:rsid w:val="000348AD"/>
    <w:rsid w:val="0017438C"/>
    <w:rsid w:val="001B18B9"/>
    <w:rsid w:val="0026668C"/>
    <w:rsid w:val="002D7B73"/>
    <w:rsid w:val="004A4647"/>
    <w:rsid w:val="005640C0"/>
    <w:rsid w:val="005C181F"/>
    <w:rsid w:val="006D60BF"/>
    <w:rsid w:val="007A4A24"/>
    <w:rsid w:val="008B1558"/>
    <w:rsid w:val="00C4500E"/>
    <w:rsid w:val="00CB6B32"/>
    <w:rsid w:val="00E752A9"/>
    <w:rsid w:val="00EF355A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B835-69A1-4626-86E9-49D24CD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68C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26668C"/>
    <w:pPr>
      <w:keepNext/>
      <w:pageBreakBefore/>
      <w:suppressAutoHyphens w:val="0"/>
      <w:spacing w:before="280" w:after="280"/>
      <w:outlineLvl w:val="3"/>
    </w:pPr>
    <w:rPr>
      <w:rFonts w:eastAsia="MS Mincho"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6668C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6668C"/>
    <w:pPr>
      <w:spacing w:before="120" w:after="0"/>
      <w:outlineLvl w:val="5"/>
    </w:pPr>
    <w:rPr>
      <w:rFonts w:eastAsia="MS Mincho" w:cs="Times New Roman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6668C"/>
    <w:rPr>
      <w:rFonts w:ascii="Arial" w:eastAsia="MS Mincho" w:hAnsi="Arial" w:cs="Times New Roman"/>
      <w:b/>
      <w:bCs/>
      <w:color w:val="000000"/>
      <w:kern w:val="1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6668C"/>
    <w:rPr>
      <w:rFonts w:ascii="Arial" w:eastAsia="MS Mincho" w:hAnsi="Arial" w:cs="Times New Roman"/>
      <w:b/>
      <w:bCs/>
      <w:iCs/>
      <w:color w:val="000000"/>
      <w:kern w:val="1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6668C"/>
    <w:rPr>
      <w:rFonts w:ascii="Arial" w:eastAsia="MS Mincho" w:hAnsi="Arial" w:cs="Times New Roman"/>
      <w:bCs/>
      <w:color w:val="000000"/>
      <w:kern w:val="1"/>
      <w:u w:val="single"/>
      <w:lang w:eastAsia="ar-SA"/>
    </w:rPr>
  </w:style>
  <w:style w:type="paragraph" w:customStyle="1" w:styleId="Aufzhlung">
    <w:name w:val="Aufzählung"/>
    <w:basedOn w:val="Standard"/>
    <w:rsid w:val="0026668C"/>
    <w:pPr>
      <w:numPr>
        <w:numId w:val="1"/>
      </w:numPr>
      <w:spacing w:after="0"/>
    </w:pPr>
  </w:style>
  <w:style w:type="paragraph" w:customStyle="1" w:styleId="FarbigeListe-Akzent11">
    <w:name w:val="Farbige Liste - Akzent 11"/>
    <w:basedOn w:val="Standard"/>
    <w:rsid w:val="0026668C"/>
    <w:pPr>
      <w:suppressAutoHyphens w:val="0"/>
      <w:spacing w:before="0" w:after="200"/>
      <w:ind w:left="720"/>
    </w:pPr>
    <w:rPr>
      <w:rFonts w:eastAsia="Calibri" w:cs="Times New Roman"/>
      <w:color w:val="auto"/>
      <w:sz w:val="24"/>
    </w:rPr>
  </w:style>
  <w:style w:type="paragraph" w:customStyle="1" w:styleId="fsm-Standardtext">
    <w:name w:val="fsm-Standardtext"/>
    <w:basedOn w:val="Standard"/>
    <w:rsid w:val="0026668C"/>
    <w:pPr>
      <w:suppressAutoHyphens w:val="0"/>
      <w:autoSpaceDE w:val="0"/>
      <w:spacing w:before="0" w:after="240" w:line="250" w:lineRule="exact"/>
    </w:pPr>
    <w:rPr>
      <w:rFonts w:ascii="Frutiger LT 45 Light" w:eastAsia="Calibri" w:hAnsi="Frutiger LT 45 Light" w:cs="FrutigerCE-Light"/>
      <w:sz w:val="20"/>
      <w:szCs w:val="20"/>
    </w:rPr>
  </w:style>
  <w:style w:type="character" w:styleId="Hyperlink">
    <w:name w:val="Hyperlink"/>
    <w:rsid w:val="008B15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weisung">
    <w:name w:val="Anweisung"/>
    <w:basedOn w:val="Standard"/>
    <w:next w:val="Standard"/>
    <w:rsid w:val="006D60BF"/>
    <w:pPr>
      <w:ind w:left="680" w:right="68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Jakob_M._Mierscheid" TargetMode="External"/><Relationship Id="rId13" Type="http://schemas.openxmlformats.org/officeDocument/2006/relationships/hyperlink" Target="http://de.wikipedia.org/wiki/Misandr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Pommesgabel" TargetMode="External"/><Relationship Id="rId12" Type="http://schemas.openxmlformats.org/officeDocument/2006/relationships/hyperlink" Target="http://de.wikipedia.org/wiki/Pallywoo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Absurdistan" TargetMode="External"/><Relationship Id="rId11" Type="http://schemas.openxmlformats.org/officeDocument/2006/relationships/hyperlink" Target="http://de.wikipedia.org/wiki/Amoklauf_von_Winnenden" TargetMode="External"/><Relationship Id="rId5" Type="http://schemas.openxmlformats.org/officeDocument/2006/relationships/hyperlink" Target="http://de.wikipedia.org/wiki/Fliegendes_Spaghettimonst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.wikipedia.org/wiki/Air-France-Flug_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Donaldismus" TargetMode="External"/><Relationship Id="rId14" Type="http://schemas.openxmlformats.org/officeDocument/2006/relationships/hyperlink" Target="http://www.klicksafe.de/themen/suchen-recherchieren/wikipedia/woran-erkennt-man-einen-guten-wikipedia-artik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2513</Characters>
  <Application>Microsoft Office Word</Application>
  <DocSecurity>0</DocSecurity>
  <Lines>45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2015-11-18T11:10:00Z</dcterms:created>
  <dcterms:modified xsi:type="dcterms:W3CDTF">2015-11-18T11:10:00Z</dcterms:modified>
</cp:coreProperties>
</file>